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DCB2F">
      <w:pPr>
        <w:spacing w:line="60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 w14:paraId="10D0BE42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河南省202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年高校毕业生</w:t>
      </w:r>
    </w:p>
    <w:p w14:paraId="637855DB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“三支一扶”计划报名登记表</w:t>
      </w:r>
    </w:p>
    <w:p w14:paraId="02CD2483">
      <w:pPr>
        <w:widowControl/>
        <w:snapToGrid w:val="0"/>
        <w:spacing w:line="400" w:lineRule="exact"/>
        <w:rPr>
          <w:rFonts w:ascii="仿宋_GB2312"/>
          <w:sz w:val="28"/>
          <w:szCs w:val="28"/>
        </w:rPr>
      </w:pPr>
    </w:p>
    <w:tbl>
      <w:tblPr>
        <w:tblStyle w:val="3"/>
        <w:tblW w:w="9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593"/>
        <w:gridCol w:w="2021"/>
        <w:gridCol w:w="179"/>
        <w:gridCol w:w="1393"/>
        <w:gridCol w:w="811"/>
        <w:gridCol w:w="1581"/>
      </w:tblGrid>
      <w:tr w14:paraId="50D2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7B08E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99CDA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689AE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别</w:t>
            </w:r>
          </w:p>
        </w:tc>
        <w:tc>
          <w:tcPr>
            <w:tcW w:w="23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2ECFA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CA37E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照  片</w:t>
            </w:r>
          </w:p>
          <w:p w14:paraId="35A52351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（一寸</w:t>
            </w:r>
          </w:p>
          <w:p w14:paraId="2A902D1A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彩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色证件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照）</w:t>
            </w:r>
          </w:p>
        </w:tc>
      </w:tr>
      <w:tr w14:paraId="5953F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F3429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A0C06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7159F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23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3D081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8C1F2"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EF94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F82D9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769B7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B2812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毕业时间</w:t>
            </w:r>
          </w:p>
        </w:tc>
        <w:tc>
          <w:tcPr>
            <w:tcW w:w="23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A3EF0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6DFCE"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7CB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AA97E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E0609">
            <w:pPr>
              <w:widowControl/>
              <w:snapToGrid w:val="0"/>
              <w:spacing w:line="440" w:lineRule="exact"/>
              <w:ind w:firstLine="274" w:firstLineChars="98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64CE5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毕业学校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8E5EF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2B062"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FC5CC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C74E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499B1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</w:t>
            </w:r>
          </w:p>
          <w:p w14:paraId="65482022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号码</w:t>
            </w:r>
          </w:p>
        </w:tc>
        <w:tc>
          <w:tcPr>
            <w:tcW w:w="3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B02E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5645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B18DF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0A75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exact"/>
          <w:jc w:val="center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6730A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入学前户</w:t>
            </w:r>
          </w:p>
          <w:p w14:paraId="4BB4A23C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籍所在地</w:t>
            </w:r>
          </w:p>
        </w:tc>
        <w:tc>
          <w:tcPr>
            <w:tcW w:w="75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B644F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C4AD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674ED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家庭</w:t>
            </w:r>
          </w:p>
          <w:p w14:paraId="5362CD3F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地址</w:t>
            </w:r>
          </w:p>
        </w:tc>
        <w:tc>
          <w:tcPr>
            <w:tcW w:w="75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E1DE2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BE2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6C260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志愿服务地</w:t>
            </w:r>
          </w:p>
        </w:tc>
        <w:tc>
          <w:tcPr>
            <w:tcW w:w="757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D5014">
            <w:pPr>
              <w:snapToGrid w:val="0"/>
              <w:spacing w:before="120" w:line="44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（填写到省辖市）：</w:t>
            </w:r>
          </w:p>
        </w:tc>
      </w:tr>
      <w:tr w14:paraId="58944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4" w:hRule="atLeast"/>
          <w:jc w:val="center"/>
        </w:trPr>
        <w:tc>
          <w:tcPr>
            <w:tcW w:w="1673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05C8A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服务岗位</w:t>
            </w:r>
          </w:p>
          <w:p w14:paraId="7CCFD9AA"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类别</w:t>
            </w:r>
          </w:p>
        </w:tc>
        <w:tc>
          <w:tcPr>
            <w:tcW w:w="37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48A8B">
            <w:pPr>
              <w:snapToGrid w:val="0"/>
              <w:spacing w:before="120" w:line="400" w:lineRule="exact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color="auto" w:fill="auto"/>
              </w:rPr>
              <w:t xml:space="preserve">01:支教   02:支农  </w:t>
            </w:r>
          </w:p>
          <w:p w14:paraId="4E02434F">
            <w:pPr>
              <w:snapToGrid w:val="0"/>
              <w:spacing w:before="120" w:line="400" w:lineRule="exact"/>
              <w:jc w:val="left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color="auto" w:fill="auto"/>
              </w:rPr>
              <w:t>03:支医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color="auto" w:fill="auto"/>
              </w:rPr>
              <w:t>04:帮扶乡村振兴</w:t>
            </w:r>
          </w:p>
        </w:tc>
        <w:tc>
          <w:tcPr>
            <w:tcW w:w="22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3E2F9">
            <w:pPr>
              <w:snapToGrid w:val="0"/>
              <w:spacing w:before="120" w:line="44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志愿服务岗位：</w:t>
            </w:r>
          </w:p>
          <w:p w14:paraId="308614AB">
            <w:pPr>
              <w:snapToGrid w:val="0"/>
              <w:spacing w:before="120" w:line="440" w:lineRule="exact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（填写岗位类别前两位数字）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59933">
            <w:pPr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50C5E25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共2页  第1页</w:t>
      </w:r>
    </w:p>
    <w:tbl>
      <w:tblPr>
        <w:tblStyle w:val="3"/>
        <w:tblW w:w="8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6927"/>
      </w:tblGrid>
      <w:tr w14:paraId="3E81D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exact"/>
        </w:trPr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8B4BB">
            <w:pPr>
              <w:widowControl/>
              <w:snapToGrid w:val="0"/>
              <w:spacing w:line="440" w:lineRule="exact"/>
              <w:jc w:val="center"/>
              <w:rPr>
                <w:rFonts w:ascii="仿宋_GB2312" w:eastAsia="仿宋"/>
                <w:sz w:val="28"/>
                <w:szCs w:val="28"/>
              </w:rPr>
            </w:pPr>
            <w:r>
              <w:rPr>
                <w:rFonts w:hint="eastAsia" w:ascii="仿宋_GB2312" w:eastAsia="仿宋"/>
                <w:sz w:val="28"/>
                <w:szCs w:val="28"/>
              </w:rPr>
              <w:t>个人简历</w:t>
            </w:r>
          </w:p>
        </w:tc>
        <w:tc>
          <w:tcPr>
            <w:tcW w:w="6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172D0">
            <w:pPr>
              <w:widowControl/>
              <w:snapToGrid w:val="0"/>
              <w:spacing w:line="440" w:lineRule="exact"/>
              <w:rPr>
                <w:rFonts w:ascii="仿宋_GB2312" w:eastAsia="仿宋"/>
                <w:sz w:val="28"/>
                <w:szCs w:val="28"/>
              </w:rPr>
            </w:pPr>
          </w:p>
        </w:tc>
      </w:tr>
      <w:tr w14:paraId="4DF7D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</w:trPr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4A344">
            <w:pPr>
              <w:widowControl/>
              <w:snapToGrid w:val="0"/>
              <w:spacing w:line="440" w:lineRule="exact"/>
              <w:jc w:val="center"/>
              <w:rPr>
                <w:rFonts w:ascii="仿宋_GB2312" w:eastAsia="仿宋"/>
                <w:sz w:val="28"/>
                <w:szCs w:val="28"/>
              </w:rPr>
            </w:pPr>
            <w:r>
              <w:rPr>
                <w:rFonts w:hint="eastAsia" w:ascii="仿宋_GB2312" w:eastAsia="仿宋"/>
                <w:sz w:val="28"/>
                <w:szCs w:val="28"/>
              </w:rPr>
              <w:t>奖惩情况</w:t>
            </w:r>
          </w:p>
        </w:tc>
        <w:tc>
          <w:tcPr>
            <w:tcW w:w="6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66E28">
            <w:pPr>
              <w:widowControl/>
              <w:snapToGrid w:val="0"/>
              <w:spacing w:line="440" w:lineRule="exact"/>
              <w:rPr>
                <w:rFonts w:ascii="仿宋_GB2312" w:eastAsia="仿宋"/>
                <w:sz w:val="28"/>
                <w:szCs w:val="28"/>
              </w:rPr>
            </w:pPr>
          </w:p>
        </w:tc>
      </w:tr>
      <w:tr w14:paraId="5AB4A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9" w:hRule="atLeast"/>
        </w:trPr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79C22">
            <w:pPr>
              <w:widowControl/>
              <w:snapToGrid w:val="0"/>
              <w:spacing w:line="440" w:lineRule="exact"/>
              <w:jc w:val="center"/>
              <w:rPr>
                <w:rFonts w:ascii="仿宋_GB2312" w:eastAsia="仿宋"/>
                <w:sz w:val="28"/>
                <w:szCs w:val="28"/>
              </w:rPr>
            </w:pPr>
            <w:r>
              <w:rPr>
                <w:rFonts w:hint="eastAsia" w:ascii="仿宋_GB2312" w:eastAsia="仿宋"/>
                <w:sz w:val="28"/>
                <w:szCs w:val="28"/>
              </w:rPr>
              <w:t>本人承诺</w:t>
            </w:r>
          </w:p>
        </w:tc>
        <w:tc>
          <w:tcPr>
            <w:tcW w:w="6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277C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1.本人自愿参加高校毕业生“三支一扶”计划；</w:t>
            </w:r>
          </w:p>
          <w:p w14:paraId="2F0847EC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2.本人个人信息、证明材料、证件等有关材料真实、准确；</w:t>
            </w:r>
          </w:p>
          <w:p w14:paraId="6F72EB2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3.本人将按照规定的时间及时前往服务地报到，并服从岗位分配；</w:t>
            </w:r>
          </w:p>
          <w:p w14:paraId="3CE1BF80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4.服务期间，本人将自觉遵守国家法律和《河南省“三支一扶”工作管理办法（试行）》各项规定；</w:t>
            </w:r>
          </w:p>
          <w:p w14:paraId="5401625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5.对违反以上承诺所造成的后果，本人自愿承担相应责任。</w:t>
            </w:r>
          </w:p>
          <w:p w14:paraId="0217C5B4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5468C42">
            <w:pPr>
              <w:widowControl/>
              <w:snapToGrid w:val="0"/>
              <w:spacing w:line="400" w:lineRule="exact"/>
              <w:ind w:firstLine="2800" w:firstLineChars="1000"/>
              <w:rPr>
                <w:rFonts w:ascii="仿宋_GB2312" w:eastAsia="仿宋"/>
                <w:sz w:val="28"/>
                <w:szCs w:val="28"/>
              </w:rPr>
            </w:pPr>
            <w:r>
              <w:rPr>
                <w:rFonts w:hint="eastAsia" w:ascii="仿宋_GB2312" w:eastAsia="仿宋"/>
                <w:sz w:val="28"/>
                <w:szCs w:val="28"/>
              </w:rPr>
              <w:t>本人签字：</w:t>
            </w:r>
          </w:p>
          <w:p w14:paraId="2A217DBA">
            <w:pPr>
              <w:widowControl/>
              <w:snapToGrid w:val="0"/>
              <w:spacing w:line="400" w:lineRule="exact"/>
              <w:ind w:firstLine="4239" w:firstLineChars="1514"/>
              <w:rPr>
                <w:rFonts w:ascii="仿宋_GB2312" w:eastAsia="仿宋"/>
                <w:sz w:val="28"/>
                <w:szCs w:val="28"/>
              </w:rPr>
            </w:pPr>
          </w:p>
          <w:p w14:paraId="596FDC98">
            <w:pPr>
              <w:widowControl/>
              <w:snapToGrid w:val="0"/>
              <w:spacing w:line="400" w:lineRule="exact"/>
              <w:ind w:firstLine="4239" w:firstLineChars="1514"/>
              <w:rPr>
                <w:rFonts w:ascii="仿宋_GB2312" w:eastAsia="仿宋"/>
                <w:sz w:val="28"/>
                <w:szCs w:val="28"/>
              </w:rPr>
            </w:pPr>
            <w:r>
              <w:rPr>
                <w:rFonts w:hint="eastAsia" w:ascii="仿宋_GB2312" w:eastAsia="仿宋"/>
                <w:sz w:val="28"/>
                <w:szCs w:val="28"/>
              </w:rPr>
              <w:t>年   月   日</w:t>
            </w:r>
          </w:p>
        </w:tc>
      </w:tr>
      <w:tr w14:paraId="7FB5C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4E956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"/>
                <w:sz w:val="28"/>
                <w:szCs w:val="28"/>
              </w:rPr>
            </w:pPr>
            <w:r>
              <w:rPr>
                <w:rFonts w:hint="eastAsia" w:ascii="仿宋_GB2312" w:eastAsia="仿宋"/>
                <w:sz w:val="28"/>
                <w:szCs w:val="28"/>
              </w:rPr>
              <w:t>省辖市“三支一扶”工作协调管理办公室意见</w:t>
            </w:r>
          </w:p>
        </w:tc>
        <w:tc>
          <w:tcPr>
            <w:tcW w:w="6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36FEB">
            <w:pPr>
              <w:widowControl/>
              <w:snapToGrid w:val="0"/>
              <w:spacing w:line="320" w:lineRule="exact"/>
              <w:rPr>
                <w:rFonts w:ascii="仿宋_GB2312" w:eastAsia="仿宋"/>
                <w:sz w:val="28"/>
                <w:szCs w:val="28"/>
              </w:rPr>
            </w:pPr>
          </w:p>
          <w:p w14:paraId="00AC2B4F">
            <w:pPr>
              <w:widowControl/>
              <w:wordWrap w:val="0"/>
              <w:snapToGrid w:val="0"/>
              <w:spacing w:line="320" w:lineRule="exact"/>
              <w:ind w:firstLine="4200" w:firstLineChars="1500"/>
              <w:rPr>
                <w:rFonts w:ascii="仿宋_GB2312" w:eastAsia="仿宋"/>
                <w:sz w:val="28"/>
                <w:szCs w:val="28"/>
              </w:rPr>
            </w:pPr>
            <w:r>
              <w:rPr>
                <w:rFonts w:hint="eastAsia" w:ascii="仿宋_GB2312" w:eastAsia="仿宋"/>
                <w:sz w:val="28"/>
                <w:szCs w:val="28"/>
              </w:rPr>
              <w:t xml:space="preserve">（盖章）      </w:t>
            </w:r>
          </w:p>
          <w:p w14:paraId="2526B475">
            <w:pPr>
              <w:widowControl/>
              <w:wordWrap w:val="0"/>
              <w:snapToGrid w:val="0"/>
              <w:spacing w:line="320" w:lineRule="exact"/>
              <w:ind w:right="552" w:firstLine="4760" w:firstLineChars="1700"/>
              <w:rPr>
                <w:rFonts w:ascii="仿宋_GB2312" w:eastAsia="仿宋"/>
                <w:sz w:val="28"/>
                <w:szCs w:val="28"/>
              </w:rPr>
            </w:pPr>
          </w:p>
          <w:p w14:paraId="3FE02B0D">
            <w:pPr>
              <w:widowControl/>
              <w:wordWrap w:val="0"/>
              <w:snapToGrid w:val="0"/>
              <w:spacing w:line="320" w:lineRule="exact"/>
              <w:ind w:right="552" w:firstLine="3920" w:firstLineChars="1400"/>
              <w:rPr>
                <w:rFonts w:ascii="仿宋_GB2312" w:eastAsia="仿宋"/>
                <w:sz w:val="28"/>
                <w:szCs w:val="28"/>
              </w:rPr>
            </w:pPr>
            <w:r>
              <w:rPr>
                <w:rFonts w:hint="eastAsia" w:ascii="仿宋_GB2312" w:eastAsia="仿宋"/>
                <w:sz w:val="28"/>
                <w:szCs w:val="28"/>
              </w:rPr>
              <w:t>年   月   日</w:t>
            </w:r>
          </w:p>
        </w:tc>
      </w:tr>
      <w:tr w14:paraId="56C8B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0BC2E">
            <w:pPr>
              <w:widowControl/>
              <w:snapToGrid w:val="0"/>
              <w:spacing w:line="440" w:lineRule="exact"/>
              <w:jc w:val="center"/>
              <w:rPr>
                <w:rFonts w:ascii="仿宋_GB2312" w:eastAsia="仿宋"/>
                <w:sz w:val="28"/>
                <w:szCs w:val="28"/>
              </w:rPr>
            </w:pPr>
            <w:r>
              <w:rPr>
                <w:rFonts w:hint="eastAsia" w:ascii="仿宋_GB2312" w:eastAsia="仿宋"/>
                <w:sz w:val="28"/>
                <w:szCs w:val="28"/>
              </w:rPr>
              <w:t>备   注</w:t>
            </w:r>
          </w:p>
        </w:tc>
        <w:tc>
          <w:tcPr>
            <w:tcW w:w="6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2FAF3">
            <w:pPr>
              <w:widowControl/>
              <w:snapToGrid w:val="0"/>
              <w:spacing w:line="440" w:lineRule="exact"/>
              <w:rPr>
                <w:rFonts w:ascii="仿宋_GB2312" w:eastAsia="仿宋"/>
                <w:sz w:val="28"/>
                <w:szCs w:val="28"/>
              </w:rPr>
            </w:pPr>
            <w:r>
              <w:rPr>
                <w:rFonts w:hint="eastAsia" w:ascii="仿宋_GB2312" w:eastAsia="仿宋"/>
                <w:sz w:val="28"/>
                <w:szCs w:val="28"/>
              </w:rPr>
              <w:t>此表正反双面打印。</w:t>
            </w:r>
          </w:p>
        </w:tc>
      </w:tr>
    </w:tbl>
    <w:p w14:paraId="34401AA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共2页  第2页</w:t>
      </w:r>
    </w:p>
    <w:p w14:paraId="05A185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D709D"/>
    <w:rsid w:val="3C1D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/>
    </w:pPr>
    <w:rPr>
      <w:rFonts w:ascii="Calibri" w:hAnsi="Calibri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2025-05-16T08:48:00Z</dcterms:created>
  <dc:creator>四驱小蜗牛</dc:creator>
  <cp:lastModifiedBy>四驱小蜗牛</cp:lastModifiedBy>
  <dcterms:modified xsi:type="dcterms:W3CDTF">2025-05-16T08:48:56Z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14AD5809F8AE4276B536BD310F39DD8B_11</vt:lpwstr>
  </property>
  <property fmtid="{D5CDD505-2E9C-101B-9397-08002B2CF9AE}" pid="4" name="KSOTemplateDocerSaveRecord">
    <vt:lpwstr>eyJoZGlkIjoiNDI4NDk3NmJjYWM1N2JlMDY1YTEyZjRkYjdiMzAzNWEiLCJ1c2VySWQiOiIyNjQyNjY1MDEifQ==</vt:lpwstr>
  </property>
</Properties>
</file>